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050" w:rsidRDefault="0043235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695450" cy="1295400"/>
            <wp:effectExtent l="1905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1704975" cy="1295400"/>
            <wp:effectExtent l="19050" t="0" r="952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8800" cy="3057525"/>
            <wp:effectExtent l="1905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rFonts w:hint="eastAsia"/>
        </w:rPr>
        <w:t>蕨物件　洗濯置き場あり（バルコニー）</w:t>
      </w:r>
    </w:p>
    <w:p w:rsidR="004604AD" w:rsidRDefault="004604AD">
      <w:r w:rsidRPr="004604AD">
        <w:drawing>
          <wp:inline distT="0" distB="0" distL="0" distR="0">
            <wp:extent cx="2219325" cy="1733550"/>
            <wp:effectExtent l="19050" t="0" r="9525" b="0"/>
            <wp:docPr id="4" name="図 1" descr="\\Goto\共有ドキュメント\▼物件管理▼\GTN自社管理物件\物件写真\メゾン蕨\画像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oto\共有ドキュメント\▼物件管理▼\GTN自社管理物件\物件写真\メゾン蕨\画像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38" cy="1735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71750" cy="1731655"/>
            <wp:effectExtent l="19050" t="0" r="0" b="0"/>
            <wp:docPr id="5" name="図 4" descr="\\Goto\共有ドキュメント\▼物件管理▼\GTN自社管理物件\物件写真\メゾン蕨\画像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Goto\共有ドキュメント\▼物件管理▼\GTN自社管理物件\物件写真\メゾン蕨\画像 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991" cy="1734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4AD" w:rsidRPr="004604AD" w:rsidRDefault="004604AD" w:rsidP="004604AD"/>
    <w:p w:rsidR="004604AD" w:rsidRDefault="004604AD" w:rsidP="004604AD"/>
    <w:p w:rsidR="00432356" w:rsidRPr="004604AD" w:rsidRDefault="004604AD" w:rsidP="004604AD">
      <w:pPr>
        <w:ind w:firstLineChars="100" w:firstLine="210"/>
        <w:rPr>
          <w:rFonts w:hint="eastAsia"/>
        </w:rPr>
      </w:pPr>
      <w:r>
        <w:rPr>
          <w:noProof/>
        </w:rPr>
        <w:drawing>
          <wp:inline distT="0" distB="0" distL="0" distR="0">
            <wp:extent cx="3914775" cy="2046266"/>
            <wp:effectExtent l="19050" t="0" r="9525" b="0"/>
            <wp:docPr id="6" name="図 5" descr="\\Goto\共有ドキュメント\▼物件管理▼\GTN自社管理物件\物件写真\メゾン蕨\画像 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Goto\共有ドキュメント\▼物件管理▼\GTN自社管理物件\物件写真\メゾン蕨\画像 0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230" cy="204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2356" w:rsidRPr="004604AD" w:rsidSect="00B41050">
      <w:head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A59" w:rsidRDefault="00E44A59" w:rsidP="00432356">
      <w:r>
        <w:separator/>
      </w:r>
    </w:p>
  </w:endnote>
  <w:endnote w:type="continuationSeparator" w:id="1">
    <w:p w:rsidR="00E44A59" w:rsidRDefault="00E44A59" w:rsidP="004323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A59" w:rsidRDefault="00E44A59" w:rsidP="00432356">
      <w:r>
        <w:separator/>
      </w:r>
    </w:p>
  </w:footnote>
  <w:footnote w:type="continuationSeparator" w:id="1">
    <w:p w:rsidR="00E44A59" w:rsidRDefault="00E44A59" w:rsidP="004323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56" w:rsidRDefault="00432356">
    <w:pPr>
      <w:pStyle w:val="a5"/>
    </w:pPr>
    <w:r>
      <w:rPr>
        <w:rFonts w:hint="eastAsia"/>
      </w:rPr>
      <w:t xml:space="preserve">川口の物件　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2356"/>
    <w:rsid w:val="00432356"/>
    <w:rsid w:val="004604AD"/>
    <w:rsid w:val="00B41050"/>
    <w:rsid w:val="00E44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0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3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3235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4323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432356"/>
  </w:style>
  <w:style w:type="paragraph" w:styleId="a7">
    <w:name w:val="footer"/>
    <w:basedOn w:val="a"/>
    <w:link w:val="a8"/>
    <w:uiPriority w:val="99"/>
    <w:semiHidden/>
    <w:unhideWhenUsed/>
    <w:rsid w:val="004323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4323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Global Trust Networks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Tavis Delmore</dc:creator>
  <cp:keywords/>
  <dc:description/>
  <cp:lastModifiedBy>Tavis Delmore</cp:lastModifiedBy>
  <cp:revision>1</cp:revision>
  <dcterms:created xsi:type="dcterms:W3CDTF">2009-08-09T06:16:00Z</dcterms:created>
  <dcterms:modified xsi:type="dcterms:W3CDTF">2009-08-09T06:40:00Z</dcterms:modified>
</cp:coreProperties>
</file>